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w:t>
      </w:r>
    </w:p>
    <w:p>
      <w:pPr>
        <w:keepNext w:val="0"/>
        <w:spacing w:before="200" w:after="0" w:line="260" w:lineRule="exact"/>
        <w:ind w:left="360" w:right="0" w:firstLine="0"/>
        <w:jc w:val="both"/>
      </w:pPr>
      <w:r>
        <w:rPr>
          <w:rFonts w:ascii="Times New Roman" w:hAnsi="Times New Roman" w:eastAsia="Times New Roman" w:cs="Times New Roman"/>
          <w:b w:val="0"/>
          <w:sz w:val="24"/>
        </w:rPr>
        <w:t>RE: [subject of potential litigation, or if case has commenced, case title and case number]</w:t>
      </w:r>
    </w:p>
    <w:p>
      <w:pPr>
        <w:keepNext w:val="0"/>
        <w:spacing w:before="200" w:after="0" w:line="260" w:lineRule="exact"/>
        <w:ind w:left="360" w:right="0" w:firstLine="0"/>
        <w:jc w:val="both"/>
      </w:pPr>
      <w:r>
        <w:rPr>
          <w:rFonts w:ascii="Times New Roman" w:hAnsi="Times New Roman" w:eastAsia="Times New Roman" w:cs="Times New Roman"/>
          <w:b w:val="0"/>
          <w:sz w:val="24"/>
        </w:rPr>
        <w:t>Dear [client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confirms that this law firm has agreed to represent [you/your company/your organization] with respect to the following legal services: [describe type and scope of legal services to be provided, e.g., representation of your company in connection with potential litigation arising out of claims of alleged employment discrimination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your company, [name], which allegedly occurred [give approximate time frame]. This letter lists the basic terms that will control our attorney-client relationship. This firm's engagement is limited to the services described above.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Objective of Engagement.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represent you effectively, we must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understanding of your objectives. Based on our discussions, your primary objective is [describe objective,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settlement or resolution of the claims described above and any potential litigation resulting from those claims]. If you disagree with this description of your objective, please let me know right away so I may revise the engagement letter accordingly.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Firm Personnel Involved in the Representation.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will be the primary attorney working on this matter. I may utilize other attorneys and legal assistants to achieve efficiency, to utilize specialized skills or experience, or for other reasons. If at any time you have questions about our staffing or concerns regarding our representation,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confirms that we have agreed to the following fee arrangement: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client will pay the firm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flat fee. The client agrees to pay $[amount of fee] as the entire fee for representation as described in this agreement, which constitutes complete payment for those services and must be paid in its entirety in advance of the attorney providing services. The client agrees that the flat fee is the attorney's property upon receipt. </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client agrees to pay for costs incurred by the firm in connection with this matter, including but not limited to, filing fees, witness fees, travel and parking costs, sheriff's fees, deposition fees, investigative expenses, expert witness fees, photocopying fees, reasonable costs related to e-discovery, and other incidental expenses.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Our firm will send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itemized statement of out-of-pocket expenses [frequency, e.g., each month], with payment to be made within [payment period, e.g., 30 days] of receipt. Our firm reserves the right to charge interest, not to exceed [interest rate]% per annum, on any bill outstanding for more than [specify period, e.g., 30 days].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Attorney-Client Communications.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ensure effective legal representation, you must disclose fully and accurately to me or any other attorney or staff at this firm all pertinent facts, keep the firm informed of all developments relating to this matter, and notify the firm immediately of any change in your address, telephone number, email address, or other contact information. The attorney-client communications must be direct and open.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Attorney-client privilege enables and facilitates open communications. Attorney-client communications relating to legal advice, including both information the client provides to the lawyer necessary to explain the legal problem and the lawyer's legal advice to the client, are "privileged" from disclosure as long as the communications are confidential and the client does not waive the privilege. One way to waive the privilege is to tell others about the confidential matters discussed between the attorney and his or her client.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avoid losing attorney-client privilege, keep private all correspondence, memoranda, and other communications you may receive from this law firm, and refrain from telling others the substance of what you discuss with any attorney or staff at this law firm —at least to the extent you wish to keep the communications privileged.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idea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for the legal papers and correspondence relating to this representation, starting with this letter, and to keep your legal file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secure place, where only you can access it easily.</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or Termination.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or this firm may terminate our relationship at any time for any reason, with or without cause, by written notice to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firm reserves the right to withdraw from representing you for any reason consistent with the Colorado Rules of Professional Conduct. In particular, this firm may terminate its relationship with you for any of the following reasons: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honor the terms of this letter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objectives of my engagement that we have not agreed 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cooperate or follow my advice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matter; or</w:t>
      </w:r>
    </w:p>
    <w:p>
      <w:pPr>
        <w:keepNext w:val="0"/>
        <w:spacing w:before="200" w:after="0" w:line="260" w:lineRule="exact"/>
        <w:ind w:left="1080" w:right="0" w:firstLine="0"/>
        <w:jc w:val="both"/>
      </w:pPr>
      <w:r>
        <w:rPr>
          <w:rFonts w:ascii="Times New Roman" w:hAnsi="Times New Roman" w:eastAsia="Times New Roman" w:cs="Times New Roman"/>
          <w:b w:val="0"/>
          <w:sz w:val="24"/>
        </w:rPr>
        <w:t>• If any fact or circumstance would, in my view, render my continuing representation of you unlawful, unethical, or ineffective.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this firm decides to withdraw from representing you for any reason, you agree to take all steps necessary to free the firm of any obligation to perform further, including the signing of any documents necessary to complete my withdrawal.</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either party terminates the representation before this firm has provided all legal services described in this agreement, you may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or part of the flat fee based on the value of the legal services performed prior to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 Documents.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firm will maintain documents you provide in the client file for this matter. At or before the matter is concluded, you must advise the firm as to which, if any, of the documents in the client file you wish to be returned to you. This firm will retain any remaining documents in the client files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and ultimately destroy them in accordance with our record retention policy then in effect.</w:t>
      </w:r>
    </w:p>
    <w:p>
      <w:pPr>
        <w:keepNext w:val="0"/>
        <w:spacing w:before="200" w:after="0" w:line="260" w:lineRule="exact"/>
        <w:ind w:left="360" w:right="0" w:firstLine="0"/>
        <w:jc w:val="both"/>
      </w:pPr>
      <w:r>
        <w:rPr>
          <w:rFonts w:ascii="Times New Roman" w:hAnsi="Times New Roman" w:eastAsia="Times New Roman" w:cs="Times New Roman"/>
          <w:b w:val="0"/>
          <w:sz w:val="24"/>
        </w:rPr>
        <w:t>Conclusion.</w:t>
      </w:r>
      <w:r>
        <w:rPr>
          <w:rFonts w:ascii="Times New Roman" w:hAnsi="Times New Roman" w:eastAsia="Times New Roman" w:cs="Times New Roman"/>
          <w:b w:val="0"/>
          <w:sz w:val="24"/>
        </w:rPr>
        <w:t xml:space="preserve"> If the terms and conditions of my representation of you as outlined in this letter are acceptable to you, please sign and date the enclosed copy of the letter in the space provided below, and return the signed letter to me.</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have questions or concerns regarding this matter, please do not hesitate to contact 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at Law</w:t>
      </w:r>
    </w:p>
    <w:p>
      <w:pPr>
        <w:keepNext w:val="0"/>
        <w:spacing w:before="120" w:after="0" w:line="260" w:lineRule="exact"/>
        <w:ind w:left="360" w:right="0" w:firstLine="0"/>
        <w:jc w:val="left"/>
      </w:pPr>
      <w:r>
        <w:rPr>
          <w:rFonts w:ascii="Times New Roman" w:hAnsi="Times New Roman" w:eastAsia="Times New Roman" w:cs="Times New Roman"/>
          <w:b/>
          <w:sz w:val="24"/>
        </w:rPr>
        <w:t>Acceptance and Consent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agrees to the terms and conditions of representation set forth above.</w:t>
      </w:r>
    </w:p>
    <w:p>
      <w:pPr>
        <w:keepNext w:val="0"/>
        <w:spacing w:before="200" w:after="0" w:line="260" w:lineRule="exact"/>
        <w:ind w:left="720" w:right="0" w:firstLine="0"/>
        <w:jc w:val="both"/>
      </w:pPr>
      <w:r>
        <w:rPr>
          <w:rFonts w:ascii="Times New Roman" w:hAnsi="Times New Roman" w:eastAsia="Times New Roman" w:cs="Times New Roman"/>
          <w:b w:val="0"/>
          <w:sz w:val="24"/>
        </w:rPr>
        <w:t>[If multiple clients being jointly represented, add: Each of the undersigned consents to (attorney name)'s joint representation of the undersigned individuals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[client name]</w:t>
      </w:r>
    </w:p>
    <w:p>
      <w:pPr>
        <w:keepNext w:val="0"/>
        <w:spacing w:before="120" w:after="0" w:line="260" w:lineRule="exact"/>
        <w:ind w:left="720" w:right="0" w:firstLine="0"/>
        <w:jc w:val="left"/>
      </w:pPr>
      <w:r>
        <w:rPr>
          <w:rFonts w:ascii="Times New Roman" w:hAnsi="Times New Roman" w:eastAsia="Times New Roman" w:cs="Times New Roman"/>
          <w:b w:val="0"/>
          <w:sz w:val="24"/>
        </w:rPr>
        <w:t>[additional signature lines if multiple clients represented]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