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Each adult applicant must submit a separate application.</w:t>
      </w:r>
    </w:p>
    <w:p>
      <w:pPr>
        <w:jc w:val="center"/>
      </w:pPr>
    </w:p>
    <w:p>
      <w:pPr>
        <w:jc w:val="center"/>
      </w:pPr>
      <w:r>
        <w:rPr>
          <w:rFonts w:ascii="Times New Roman" w:hAnsi="Times New Roman" w:eastAsia="Times New Roman" w:cs="Times New Roman"/>
          <w:b/>
          <w:sz w:val="24"/>
        </w:rPr>
        <w:t>MINNESOTA RENTAL APPLICATION</w:t>
      </w:r>
    </w:p>
    <w:p>
      <w:pPr/>
    </w:p>
    <w:p>
      <w:pPr/>
      <w:r>
        <w:rPr>
          <w:rFonts w:ascii="Times New Roman" w:hAnsi="Times New Roman" w:eastAsia="Times New Roman" w:cs="Times New Roman"/>
          <w:sz w:val="24"/>
        </w:rPr>
        <w:t>Application Fee: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Number: </w:t>
      </w:r>
      <w:r>
        <w:rPr>
          <w:rFonts w:ascii="Times New Roman" w:hAnsi="Times New Roman" w:eastAsia="Times New Roman" w:cs="Times New Roman"/>
          <w:sz w:val="24"/>
        </w:rPr>
        <w:t>[LANDLORD'S NUMBER]</w:t>
      </w:r>
    </w:p>
    <w:p>
      <w:pPr/>
      <w:r>
        <w:rPr>
          <w:rFonts w:ascii="Times New Roman" w:hAnsi="Times New Roman" w:eastAsia="Times New Roman" w:cs="Times New Roman"/>
          <w:sz w:val="24"/>
        </w:rPr>
        <w:t xml:space="preserve">Landlord’s E-mail Address: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Are you co-applying with anyone else?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enter their names: </w:t>
      </w:r>
      <w:r>
        <w:rPr>
          <w:rFonts w:ascii="Times New Roman" w:hAnsi="Times New Roman" w:eastAsia="Times New Roman" w:cs="Times New Roman"/>
          <w:sz w:val="24"/>
        </w:rPr>
        <w:t>[NAME(S)]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r>
        <w:rPr>
          <w:rFonts w:ascii="Times New Roman" w:hAnsi="Times New Roman" w:eastAsia="Times New Roman" w:cs="Times New Roman"/>
          <w:sz w:val="24"/>
        </w:rPr>
        <w:tab/>
        <w:tab/>
        <w:t xml:space="preserve">Driver’s License Number: </w:t>
      </w:r>
      <w:r>
        <w:rPr>
          <w:rFonts w:ascii="Times New Roman" w:hAnsi="Times New Roman" w:eastAsia="Times New Roman" w:cs="Times New Roman"/>
          <w:sz w:val="24"/>
        </w:rPr>
        <w:t>[DL #]</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w:t>
      </w:r>
    </w:p>
    <w:p>
      <w:pPr>
        <w:jc w:val="center"/>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Occupation: </w:t>
      </w:r>
      <w:r>
        <w:rPr>
          <w:rFonts w:ascii="Times New Roman" w:hAnsi="Times New Roman" w:eastAsia="Times New Roman" w:cs="Times New Roman"/>
          <w:sz w:val="24"/>
        </w:rPr>
        <w:t>[OCCUPATION]</w:t>
      </w: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Address: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Will there be any minor dependents living with you?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p>
    <w:p>
      <w:pPr/>
      <w:r>
        <w:rPr>
          <w:rFonts w:ascii="Times New Roman" w:hAnsi="Times New Roman" w:eastAsia="Times New Roman" w:cs="Times New Roman"/>
          <w:sz w:val="24"/>
        </w:rPr>
        <w:t xml:space="preserve">Do you have any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jc w:val="center"/>
      </w:pPr>
    </w:p>
    <w:p>
      <w:pP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1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2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p>
    <w:p>
      <w:pPr/>
    </w:p>
    <w:p>
      <w:pPr/>
      <w:r>
        <w:rPr>
          <w:rFonts w:ascii="Times New Roman" w:hAnsi="Times New Roman" w:eastAsia="Times New Roman" w:cs="Times New Roman"/>
          <w:sz w:val="24"/>
        </w:rPr>
        <w:t xml:space="preserve">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w:t>
      </w:r>
    </w:p>
    <w:p>
      <w:pPr/>
    </w:p>
    <w:p>
      <w:pPr/>
      <w:r>
        <w:rPr>
          <w:rFonts w:ascii="Times New Roman" w:hAnsi="Times New Roman" w:eastAsia="Times New Roman" w:cs="Times New Roman"/>
          <w:sz w:val="24"/>
        </w:rPr>
        <w:t>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 xml:space="preserve">In connection with my application for housing, I understand that the property owner/agent may obtain one or more consumer reports, which may contain public information, for the purposes of evaluating my application. These reports may contain information on my character, general reputation, personal characteristics, and mode of living. </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[SIGNING 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[PRINT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