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Termination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Termination Agreement (the "Agreement") is entered into this [day] of [month, year] (the "Effective Date"), between [name of party]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 offices located at [address], and [name of party] ("Party B") with offices located at [address].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are sometimes individually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collectively as the "Parties".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contract being terminated, e.g., Sales Agreement] dated [date] (the "Contract"), pursuant to which [brief description of terminated contract, e.g.,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agreed to sell goods to Party B] pursuant to the terms and conditions and as more fully set forth in the Contract; and</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Parties desire to terminate the Contract pursuant to the terms and conditions set forth herein.</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undertakings of the Parties as set forth in this Agreement, and other good and valuable consideration, the receipt and sufficiency of which is hereby acknowledged, and intending to be legally bound, the Parties hereby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the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mutually agree that Contract shall be terminated effective [date] (the "Termination Date"). [</w:t>
      </w:r>
      <w:r>
        <w:rPr>
          <w:rFonts w:ascii="Times New Roman" w:hAnsi="Times New Roman" w:eastAsia="Times New Roman" w:cs="Times New Roman"/>
          <w:b w:val="0"/>
          <w:sz w:val="24"/>
        </w:rPr>
        <w:t>Optional</w:t>
      </w:r>
      <w:r>
        <w:rPr>
          <w:rFonts w:ascii="Times New Roman" w:hAnsi="Times New Roman" w:eastAsia="Times New Roman" w:cs="Times New Roman"/>
          <w:b w:val="0"/>
          <w:sz w:val="24"/>
        </w:rPr>
        <w:t>: Except as expressly provided herein, the Contract will terminate according to the terms as set forth therein.] Upon the Termination Date, the Contract shall have no further force or effect.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Consideration.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party acknowledges and agrees that it has already received all payments and amounts owed from the other Party under the Contract and that no additional consideration of any kind is due from the other Party with respect to the Contract. </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Termination on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as expressly provided in this Agreement, the Parties acknowledge and agree that their respective rights and obligations under sections [cite applicable Contract provisions] shall survive the termination of the Contract pursuant to the terms and conditions as set forth therein. Any and all transactions completed by the Parties under the Contract prior to the Termination Date shall remain in full force and effect and shall not be revoked or adversely effected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termination of the Contract or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hereto shall bear its own fees and expenses (including attorneys' fees) incurred in connection with the Contract, this Agreement and the consummation of the transactions contemplated hereby.</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Party hereby represents and warrants that it has not assigned or otherwise conveyed or delegated, in whole or in part, any claim or right that it has or may have under the Contract to any third party or person. Each Party represents that the execution and delivery of this Agreement is the duly authorized and binding act of the Party, and that the Party's signatory hereto is duly authorized to execute this Agreement on behalf of the Party. </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Admission of Liability.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expressly agree and acknowledge that their entering into this Agreement shall not be construed in any manner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of any liability, obligation, or wrongdoing on the part of either Party. Each Party expressly denies any and all liability or wronging with respect to the Contract. </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Cooperation between the Parties.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shall fully cooperate with the other Party with respect to the performance of this Agreement. Each Party will provide or make available to the other Party any information and will execute, acknowledge and deliver such further documents that may reasonably be required in order to effectively perform this Agreement and to evidence the termination of the Contract and to release all obligations and liabilities of the Parties thereunder.</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Venue.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will be governed by and interpreted in accordance with the laws of the State of [state], without giving effect to the principles of conflicts of law of such state. The Parties hereby agree that any action arising out of this Agreement will be brought solely in any state or federal court located in [state, (specify county)]. Both Parties hereby submit to the exclusive jurisdiction and venue of any such court. THE PARTIES FURTHER AGREE, TO THE EXTENT PERMITTED BY APPLICABLE LAW, TO WAIVE ANY RIGHT TO TRIAL BY JURY WITH RESPECT TO ANY CLAIM, COUNTERCLAIM OR ACTION ARISING FROM THE TERMS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binding upon and inure to the benefit of the successors, assigns and legal representatives of the Parties. There are no third party beneficiaries to this Agreement. Each Party acknowledges and agrees that it fully understands the provisions set forth in this Agreement and their effect, and that each Party is voluntarily entering into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provision or portion of this Agreement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shall remain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 Construction.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headings and captions appearing in this Agreement have been inserted for the purposes of convenience and ready reference, and do not purport to and shall not be deemed to define, limit or extend the scope or intent of the provisions to which they appertain. This Agreement is the result of negotiations between the Parties and their counsel. Accordingly, this Agreement shall not be construed more strongly against either Party regardless of which Party is more responsible for its preparation, and any ambiguity that might exist herein shall not be construed against the drafting Party.</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executed in one or more counterparts,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instrument, without necessity of production of the others.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signature page delivered via facsimile transmission or electronic signature shall be deemed as effective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signature page.</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notices or other communications required under this Agreement shall be in writing and shall be deemed effective when received and made by either (i) hand delivery, (ii) registered mail, (iii) certified mail, return receipt requested, or (iv) overnight mail, addressed to the Party to be notified at the following address or to such other address as such Party shall specify by like notice hereunder: Party [address]; Party B [address].</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is the entire agreement between the Parties with respect to the subject matter hereof and supersedes any prior agreement or communications between the Parties, whether written, oral, electronic or otherwise. No change, modification, amendment, or addition of or to this Agreement shall be valid unless in writing and signed by authorized representatives of the Parties. Each Party hereto has received independent legal advice regarding this Agreement and their respective rights and obligations set forth herein. The Parties acknowledge and agree that they are not relying upon any representations or statements made by the other Party or the other Party's employees, agents, representatives or attorneys regarding this Agreement, except to the extent such representations are expressly set forth herein.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signed this Agreement on the date set forth below.</w:t>
      </w:r>
    </w:p>
    <w:p>
      <w:pPr>
        <w:keepNext w:val="0"/>
        <w:spacing w:before="120" w:after="0" w:line="260" w:lineRule="exact"/>
        <w:ind w:left="360" w:right="0" w:firstLine="0"/>
        <w:jc w:val="left"/>
      </w:pPr>
      <w:r>
        <w:rPr>
          <w:rFonts w:ascii="Times New Roman" w:hAnsi="Times New Roman" w:eastAsia="Times New Roman" w:cs="Times New Roman"/>
          <w:b/>
          <w:sz w:val="24"/>
        </w:rPr>
        <w:t xml:space="preserve">PARTY </w:t>
      </w:r>
      <w:r>
        <w:rPr>
          <w:rFonts w:ascii="Times New Roman" w:hAnsi="Times New Roman" w:eastAsia="Times New Roman" w:cs="Times New Roman"/>
          <w:b/>
          <w:sz w:val="24"/>
        </w:rPr>
        <w:t>A</w:t>
      </w:r>
    </w:p>
    <w:p>
      <w:pPr>
        <w:keepNext w:val="0"/>
        <w:spacing w:before="120" w:after="0" w:line="260" w:lineRule="exact"/>
        <w:ind w:left="360" w:right="0" w:firstLine="0"/>
        <w:jc w:val="left"/>
      </w:pPr>
      <w:r>
        <w:rPr>
          <w:rFonts w:ascii="Times New Roman" w:hAnsi="Times New Roman" w:eastAsia="Times New Roman" w:cs="Times New Roman"/>
          <w:b w:val="0"/>
          <w:sz w:val="24"/>
        </w:rPr>
        <w:t>By:</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sz w:val="24"/>
        </w:rPr>
        <w:t>PARTY B</w:t>
      </w:r>
    </w:p>
    <w:p>
      <w:pPr>
        <w:keepNext w:val="0"/>
        <w:spacing w:before="120" w:after="0" w:line="260" w:lineRule="exact"/>
        <w:ind w:left="360" w:right="0" w:firstLine="0"/>
        <w:jc w:val="left"/>
      </w:pPr>
      <w:r>
        <w:rPr>
          <w:rFonts w:ascii="Times New Roman" w:hAnsi="Times New Roman" w:eastAsia="Times New Roman" w:cs="Times New Roman"/>
          <w:b w:val="0"/>
          <w:sz w:val="24"/>
        </w:rPr>
        <w:t>By:</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